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B2" w:rsidRDefault="003438B2" w:rsidP="003438B2">
      <w:pPr>
        <w:rPr>
          <w:b/>
          <w:bCs/>
          <w:color w:val="000000"/>
          <w:sz w:val="23"/>
          <w:szCs w:val="23"/>
        </w:rPr>
      </w:pPr>
      <w:r>
        <w:rPr>
          <w:b/>
          <w:bCs/>
          <w:color w:val="000000"/>
          <w:sz w:val="23"/>
          <w:szCs w:val="23"/>
        </w:rPr>
        <w:t>Name: _____________________________</w:t>
      </w:r>
    </w:p>
    <w:p w:rsidR="003438B2" w:rsidRDefault="003438B2" w:rsidP="003438B2">
      <w:pPr>
        <w:rPr>
          <w:bCs/>
          <w:color w:val="000000"/>
          <w:sz w:val="23"/>
          <w:szCs w:val="23"/>
        </w:rPr>
      </w:pPr>
      <w:r>
        <w:rPr>
          <w:bCs/>
          <w:color w:val="000000"/>
          <w:sz w:val="23"/>
          <w:szCs w:val="23"/>
        </w:rPr>
        <w:t>English 9</w:t>
      </w:r>
    </w:p>
    <w:p w:rsidR="003438B2" w:rsidRDefault="003438B2" w:rsidP="003438B2">
      <w:pPr>
        <w:rPr>
          <w:bCs/>
          <w:color w:val="000000"/>
          <w:sz w:val="23"/>
          <w:szCs w:val="23"/>
        </w:rPr>
      </w:pPr>
      <w:r>
        <w:rPr>
          <w:bCs/>
          <w:color w:val="000000"/>
          <w:sz w:val="23"/>
          <w:szCs w:val="23"/>
        </w:rPr>
        <w:t>How do we learn in the 21</w:t>
      </w:r>
      <w:r w:rsidRPr="003438B2">
        <w:rPr>
          <w:bCs/>
          <w:color w:val="000000"/>
          <w:sz w:val="23"/>
          <w:szCs w:val="23"/>
          <w:vertAlign w:val="superscript"/>
        </w:rPr>
        <w:t>st</w:t>
      </w:r>
      <w:r>
        <w:rPr>
          <w:bCs/>
          <w:color w:val="000000"/>
          <w:sz w:val="23"/>
          <w:szCs w:val="23"/>
        </w:rPr>
        <w:t xml:space="preserve"> century?</w:t>
      </w:r>
    </w:p>
    <w:p w:rsidR="003438B2" w:rsidRDefault="003438B2" w:rsidP="003438B2">
      <w:pPr>
        <w:rPr>
          <w:bCs/>
          <w:color w:val="000000"/>
          <w:sz w:val="23"/>
          <w:szCs w:val="23"/>
        </w:rPr>
      </w:pPr>
    </w:p>
    <w:p w:rsidR="003438B2" w:rsidRPr="003438B2" w:rsidRDefault="003438B2" w:rsidP="003438B2">
      <w:pPr>
        <w:shd w:val="clear" w:color="auto" w:fill="FFFFFF"/>
        <w:spacing w:before="100" w:beforeAutospacing="1" w:after="100" w:afterAutospacing="1"/>
        <w:outlineLvl w:val="1"/>
        <w:rPr>
          <w:rFonts w:eastAsia="Arial Unicode MS"/>
          <w:b/>
          <w:bCs/>
          <w:sz w:val="27"/>
          <w:szCs w:val="27"/>
        </w:rPr>
      </w:pPr>
      <w:proofErr w:type="spellStart"/>
      <w:proofErr w:type="gramStart"/>
      <w:r w:rsidRPr="003438B2">
        <w:rPr>
          <w:rFonts w:eastAsia="Arial Unicode MS"/>
          <w:b/>
          <w:bCs/>
          <w:sz w:val="27"/>
          <w:szCs w:val="27"/>
        </w:rPr>
        <w:t>in·</w:t>
      </w:r>
      <w:proofErr w:type="gramEnd"/>
      <w:r w:rsidRPr="003438B2">
        <w:rPr>
          <w:rFonts w:eastAsia="Arial Unicode MS"/>
          <w:b/>
          <w:bCs/>
          <w:sz w:val="27"/>
          <w:szCs w:val="27"/>
        </w:rPr>
        <w:t>quir·y</w:t>
      </w:r>
      <w:proofErr w:type="spellEnd"/>
    </w:p>
    <w:p w:rsidR="003438B2" w:rsidRPr="003438B2" w:rsidRDefault="003438B2" w:rsidP="003438B2">
      <w:pPr>
        <w:shd w:val="clear" w:color="auto" w:fill="FFFFFF"/>
      </w:pPr>
      <w:r w:rsidRPr="003438B2">
        <w:rPr>
          <w:b/>
          <w:bCs/>
        </w:rPr>
        <w:t xml:space="preserve">1. </w:t>
      </w:r>
      <w:proofErr w:type="gramStart"/>
      <w:r w:rsidRPr="003438B2">
        <w:t>a</w:t>
      </w:r>
      <w:proofErr w:type="gramEnd"/>
      <w:r w:rsidRPr="003438B2">
        <w:t xml:space="preserve"> seeking or request for truth, information, or knowledge. </w:t>
      </w:r>
    </w:p>
    <w:p w:rsidR="003438B2" w:rsidRPr="003438B2" w:rsidRDefault="003438B2" w:rsidP="003438B2">
      <w:pPr>
        <w:shd w:val="clear" w:color="auto" w:fill="FFFFFF"/>
      </w:pPr>
      <w:r w:rsidRPr="003438B2">
        <w:rPr>
          <w:b/>
          <w:bCs/>
        </w:rPr>
        <w:t xml:space="preserve">2. </w:t>
      </w:r>
      <w:proofErr w:type="gramStart"/>
      <w:r w:rsidRPr="003438B2">
        <w:t>an</w:t>
      </w:r>
      <w:proofErr w:type="gramEnd"/>
      <w:r w:rsidRPr="003438B2">
        <w:t xml:space="preserve"> investigation, as into an incident: </w:t>
      </w:r>
      <w:r w:rsidRPr="003438B2">
        <w:rPr>
          <w:i/>
          <w:iCs/>
        </w:rPr>
        <w:t xml:space="preserve">a Congressional inquiry into the bribery charges. </w:t>
      </w:r>
    </w:p>
    <w:p w:rsidR="003438B2" w:rsidRPr="003438B2" w:rsidRDefault="003438B2" w:rsidP="003438B2">
      <w:pPr>
        <w:shd w:val="clear" w:color="auto" w:fill="FFFFFF"/>
      </w:pPr>
      <w:r w:rsidRPr="003438B2">
        <w:rPr>
          <w:b/>
          <w:bCs/>
        </w:rPr>
        <w:t xml:space="preserve">3. </w:t>
      </w:r>
      <w:proofErr w:type="gramStart"/>
      <w:r w:rsidRPr="003438B2">
        <w:t>the</w:t>
      </w:r>
      <w:proofErr w:type="gramEnd"/>
      <w:r w:rsidRPr="003438B2">
        <w:t xml:space="preserve"> act of </w:t>
      </w:r>
      <w:hyperlink r:id="rId6" w:history="1">
        <w:r w:rsidRPr="003438B2">
          <w:rPr>
            <w:u w:val="single"/>
          </w:rPr>
          <w:t>inquiring</w:t>
        </w:r>
      </w:hyperlink>
      <w:r w:rsidRPr="003438B2">
        <w:t xml:space="preserve"> or of seeking information by questioning; interrogation. </w:t>
      </w:r>
    </w:p>
    <w:p w:rsidR="003438B2" w:rsidRPr="003438B2" w:rsidRDefault="003438B2" w:rsidP="003438B2">
      <w:pPr>
        <w:shd w:val="clear" w:color="auto" w:fill="FFFFFF"/>
      </w:pPr>
      <w:r w:rsidRPr="003438B2">
        <w:rPr>
          <w:b/>
          <w:bCs/>
        </w:rPr>
        <w:t xml:space="preserve">4. </w:t>
      </w:r>
      <w:proofErr w:type="gramStart"/>
      <w:r w:rsidRPr="003438B2">
        <w:t>a</w:t>
      </w:r>
      <w:proofErr w:type="gramEnd"/>
      <w:r w:rsidRPr="003438B2">
        <w:t xml:space="preserve"> question; query. </w:t>
      </w:r>
    </w:p>
    <w:p w:rsidR="003438B2" w:rsidRPr="003438B2" w:rsidRDefault="003438B2" w:rsidP="003438B2">
      <w:pPr>
        <w:rPr>
          <w:bCs/>
          <w:color w:val="000000"/>
          <w:sz w:val="23"/>
          <w:szCs w:val="23"/>
        </w:rPr>
      </w:pPr>
    </w:p>
    <w:p w:rsidR="00CC7440" w:rsidRDefault="003438B2" w:rsidP="00CC7440">
      <w:pPr>
        <w:jc w:val="center"/>
        <w:rPr>
          <w:b/>
          <w:bCs/>
          <w:color w:val="000000"/>
          <w:sz w:val="23"/>
          <w:szCs w:val="23"/>
        </w:rPr>
      </w:pPr>
      <w:r>
        <w:rPr>
          <w:b/>
          <w:bCs/>
          <w:color w:val="000000"/>
          <w:sz w:val="23"/>
          <w:szCs w:val="23"/>
        </w:rPr>
        <w:t xml:space="preserve">The </w:t>
      </w:r>
      <w:r w:rsidR="00CC7440">
        <w:rPr>
          <w:b/>
          <w:bCs/>
          <w:color w:val="000000"/>
          <w:sz w:val="23"/>
          <w:szCs w:val="23"/>
        </w:rPr>
        <w:t>Learning Process</w:t>
      </w:r>
      <w:r>
        <w:rPr>
          <w:b/>
          <w:bCs/>
          <w:color w:val="000000"/>
          <w:sz w:val="23"/>
          <w:szCs w:val="23"/>
        </w:rPr>
        <w:t xml:space="preserve"> Research Project</w:t>
      </w:r>
    </w:p>
    <w:p w:rsidR="00CC7440" w:rsidRDefault="00CC7440" w:rsidP="00CC7440">
      <w:pPr>
        <w:jc w:val="center"/>
        <w:rPr>
          <w:b/>
          <w:bCs/>
          <w:color w:val="000000"/>
          <w:sz w:val="23"/>
          <w:szCs w:val="23"/>
        </w:rPr>
      </w:pPr>
    </w:p>
    <w:p w:rsidR="00ED00E0" w:rsidRPr="00CC7440" w:rsidRDefault="00CC7440" w:rsidP="00CC7440">
      <w:r w:rsidRPr="00CC7440">
        <w:rPr>
          <w:bCs/>
          <w:color w:val="000000"/>
          <w:sz w:val="23"/>
          <w:szCs w:val="23"/>
        </w:rPr>
        <w:t>The following is a process by which one can educate her/himself.</w:t>
      </w:r>
    </w:p>
    <w:p w:rsidR="00ED00E0" w:rsidRPr="00D57901" w:rsidRDefault="00ED00E0" w:rsidP="00ED00E0">
      <w:r w:rsidRPr="00D57901">
        <w:br/>
      </w:r>
      <w:r w:rsidRPr="00D57901">
        <w:rPr>
          <w:b/>
          <w:bCs/>
          <w:color w:val="000000"/>
          <w:sz w:val="23"/>
          <w:szCs w:val="23"/>
        </w:rPr>
        <w:t xml:space="preserve">Step One: </w:t>
      </w:r>
      <w:r w:rsidR="00DC5134">
        <w:rPr>
          <w:b/>
          <w:bCs/>
          <w:color w:val="000000"/>
          <w:sz w:val="23"/>
          <w:szCs w:val="23"/>
        </w:rPr>
        <w:t>Think/Wonder (Discover ideas lurking around in your head)</w:t>
      </w:r>
    </w:p>
    <w:p w:rsidR="00B352CC" w:rsidRDefault="00B352CC" w:rsidP="00B352CC">
      <w:pPr>
        <w:rPr>
          <w:color w:val="000000"/>
          <w:sz w:val="23"/>
          <w:szCs w:val="23"/>
        </w:rPr>
      </w:pPr>
    </w:p>
    <w:p w:rsidR="00ED00E0" w:rsidRPr="00D57901" w:rsidRDefault="00ED00E0" w:rsidP="00B352CC">
      <w:r w:rsidRPr="00D57901">
        <w:rPr>
          <w:color w:val="000000"/>
          <w:sz w:val="23"/>
          <w:szCs w:val="23"/>
        </w:rPr>
        <w:t xml:space="preserve">Curious people are constantly </w:t>
      </w:r>
      <w:r>
        <w:rPr>
          <w:color w:val="000000"/>
          <w:sz w:val="23"/>
          <w:szCs w:val="23"/>
        </w:rPr>
        <w:t>wondering about new topics</w:t>
      </w:r>
      <w:r w:rsidRPr="00D57901">
        <w:rPr>
          <w:color w:val="000000"/>
          <w:sz w:val="23"/>
          <w:szCs w:val="23"/>
        </w:rPr>
        <w:t xml:space="preserve">. </w:t>
      </w:r>
      <w:r>
        <w:rPr>
          <w:color w:val="000000"/>
          <w:sz w:val="23"/>
          <w:szCs w:val="23"/>
        </w:rPr>
        <w:t xml:space="preserve">Explore your community, the internet, </w:t>
      </w:r>
      <w:r w:rsidRPr="00D57901">
        <w:rPr>
          <w:color w:val="000000"/>
          <w:sz w:val="23"/>
          <w:szCs w:val="23"/>
        </w:rPr>
        <w:t xml:space="preserve">your </w:t>
      </w:r>
      <w:r>
        <w:rPr>
          <w:color w:val="000000"/>
          <w:sz w:val="23"/>
          <w:szCs w:val="23"/>
        </w:rPr>
        <w:t>mind.  Read, view, and listen</w:t>
      </w:r>
      <w:r w:rsidRPr="00D57901">
        <w:rPr>
          <w:color w:val="000000"/>
          <w:sz w:val="23"/>
          <w:szCs w:val="23"/>
        </w:rPr>
        <w:t xml:space="preserve"> for information about subjects you want to learn more about. </w:t>
      </w:r>
      <w:r>
        <w:rPr>
          <w:color w:val="000000"/>
          <w:sz w:val="23"/>
          <w:szCs w:val="23"/>
        </w:rPr>
        <w:t>Use</w:t>
      </w:r>
      <w:r w:rsidRPr="00D57901">
        <w:rPr>
          <w:color w:val="000000"/>
          <w:sz w:val="23"/>
          <w:szCs w:val="23"/>
        </w:rPr>
        <w:t xml:space="preserve"> the resources that surround you and decide which topic you want to take on. </w:t>
      </w:r>
      <w:r w:rsidR="003438B2">
        <w:rPr>
          <w:color w:val="000000"/>
          <w:sz w:val="23"/>
          <w:szCs w:val="23"/>
        </w:rPr>
        <w:t>Take a look at recent newspapers and watch the news.  What is happening in the world that makes you curious?</w:t>
      </w:r>
    </w:p>
    <w:p w:rsidR="00B352CC" w:rsidRDefault="00B352CC" w:rsidP="00B352CC"/>
    <w:p w:rsidR="003438B2" w:rsidRDefault="003438B2" w:rsidP="00B352CC">
      <w:r>
        <w:t xml:space="preserve">After you have decided on a direction, and had </w:t>
      </w:r>
      <w:r w:rsidR="00DC5134">
        <w:t xml:space="preserve">a chance to discuss your ideas </w:t>
      </w:r>
      <w:r>
        <w:t>with your teacher, settle on a topic and begin to develop your inquiry questions.  Curious people are constantly thinking about the world.  Now it is your chance to investigate something you find interesting.</w:t>
      </w:r>
    </w:p>
    <w:p w:rsidR="00ED00E0" w:rsidRPr="00D57901" w:rsidRDefault="00ED00E0" w:rsidP="003438B2">
      <w:pPr>
        <w:ind w:firstLine="720"/>
      </w:pPr>
      <w:r w:rsidRPr="00D57901">
        <w:br/>
      </w:r>
      <w:r w:rsidRPr="00D57901">
        <w:rPr>
          <w:b/>
          <w:bCs/>
          <w:color w:val="000000"/>
          <w:sz w:val="23"/>
          <w:szCs w:val="23"/>
        </w:rPr>
        <w:t xml:space="preserve">Step </w:t>
      </w:r>
      <w:r>
        <w:rPr>
          <w:b/>
          <w:bCs/>
          <w:color w:val="000000"/>
          <w:sz w:val="23"/>
          <w:szCs w:val="23"/>
        </w:rPr>
        <w:t xml:space="preserve">Two: Plan </w:t>
      </w:r>
      <w:r w:rsidR="00DC5134">
        <w:rPr>
          <w:b/>
          <w:bCs/>
          <w:color w:val="000000"/>
          <w:sz w:val="23"/>
          <w:szCs w:val="23"/>
        </w:rPr>
        <w:t>(Develop a sense of direction)</w:t>
      </w:r>
    </w:p>
    <w:p w:rsidR="00B352CC" w:rsidRDefault="00B352CC" w:rsidP="00B352CC">
      <w:pPr>
        <w:rPr>
          <w:color w:val="000000"/>
          <w:sz w:val="23"/>
          <w:szCs w:val="23"/>
        </w:rPr>
      </w:pPr>
    </w:p>
    <w:p w:rsidR="00ED00E0" w:rsidRDefault="00ED00E0" w:rsidP="00B352CC">
      <w:pPr>
        <w:rPr>
          <w:color w:val="000000"/>
          <w:sz w:val="23"/>
          <w:szCs w:val="23"/>
        </w:rPr>
      </w:pPr>
      <w:r w:rsidRPr="00D57901">
        <w:rPr>
          <w:color w:val="000000"/>
          <w:sz w:val="23"/>
          <w:szCs w:val="23"/>
        </w:rPr>
        <w:t>Take some time to plan your next steps. W</w:t>
      </w:r>
      <w:r>
        <w:rPr>
          <w:color w:val="000000"/>
          <w:sz w:val="23"/>
          <w:szCs w:val="23"/>
        </w:rPr>
        <w:t>hat are your goals for learning</w:t>
      </w:r>
      <w:r w:rsidRPr="00D57901">
        <w:rPr>
          <w:color w:val="000000"/>
          <w:sz w:val="23"/>
          <w:szCs w:val="23"/>
        </w:rPr>
        <w:t xml:space="preserve">? </w:t>
      </w:r>
      <w:r>
        <w:rPr>
          <w:color w:val="000000"/>
          <w:sz w:val="23"/>
          <w:szCs w:val="23"/>
        </w:rPr>
        <w:t>Why are you learning this and what are you going to do with the information? What resources can you use?  What key words will</w:t>
      </w:r>
      <w:r w:rsidR="003438B2">
        <w:rPr>
          <w:color w:val="000000"/>
          <w:sz w:val="23"/>
          <w:szCs w:val="23"/>
        </w:rPr>
        <w:t xml:space="preserve"> </w:t>
      </w:r>
      <w:r>
        <w:rPr>
          <w:color w:val="000000"/>
          <w:sz w:val="23"/>
          <w:szCs w:val="23"/>
        </w:rPr>
        <w:t xml:space="preserve">you use to search? Where are you going to look?  </w:t>
      </w:r>
      <w:r w:rsidRPr="00D57901">
        <w:rPr>
          <w:color w:val="000000"/>
          <w:sz w:val="23"/>
          <w:szCs w:val="23"/>
        </w:rPr>
        <w:t xml:space="preserve">Who is the audience you are trying to reach? </w:t>
      </w:r>
    </w:p>
    <w:p w:rsidR="00B352CC" w:rsidRDefault="00B352CC" w:rsidP="00B352CC">
      <w:pPr>
        <w:rPr>
          <w:color w:val="000000"/>
          <w:sz w:val="23"/>
          <w:szCs w:val="23"/>
        </w:rPr>
      </w:pPr>
    </w:p>
    <w:p w:rsidR="003438B2" w:rsidRDefault="003438B2" w:rsidP="00B352CC">
      <w:pPr>
        <w:rPr>
          <w:color w:val="000000"/>
          <w:sz w:val="23"/>
          <w:szCs w:val="23"/>
        </w:rPr>
      </w:pPr>
      <w:r>
        <w:rPr>
          <w:color w:val="000000"/>
          <w:sz w:val="23"/>
          <w:szCs w:val="23"/>
        </w:rPr>
        <w:t>Once you have developed a plan, you need to compose a project proposal.  This proposal should be at</w:t>
      </w:r>
      <w:r w:rsidR="00DC5134">
        <w:rPr>
          <w:color w:val="000000"/>
          <w:sz w:val="23"/>
          <w:szCs w:val="23"/>
        </w:rPr>
        <w:t xml:space="preserve"> least</w:t>
      </w:r>
      <w:r>
        <w:rPr>
          <w:color w:val="000000"/>
          <w:sz w:val="23"/>
          <w:szCs w:val="23"/>
        </w:rPr>
        <w:t xml:space="preserve"> 1.5 typed pages.  In it you should clarify your research goals and what you hope to accomplish throughout the process.  You should also point to specific resources you will look into to find the answers to your questions. </w:t>
      </w:r>
    </w:p>
    <w:p w:rsidR="003438B2" w:rsidRPr="00D57901" w:rsidRDefault="003438B2" w:rsidP="00ED00E0">
      <w:pPr>
        <w:ind w:firstLine="720"/>
      </w:pPr>
    </w:p>
    <w:p w:rsidR="003438B2" w:rsidRDefault="003438B2" w:rsidP="00ED00E0">
      <w:r>
        <w:t xml:space="preserve">Your proposal is due: </w:t>
      </w:r>
    </w:p>
    <w:p w:rsidR="003438B2" w:rsidRDefault="003438B2" w:rsidP="00ED00E0"/>
    <w:p w:rsidR="00ED00E0" w:rsidRPr="00D57901" w:rsidRDefault="00ED00E0" w:rsidP="00ED00E0">
      <w:r w:rsidRPr="00D57901">
        <w:br/>
      </w:r>
      <w:r w:rsidRPr="00D57901">
        <w:rPr>
          <w:b/>
          <w:bCs/>
          <w:color w:val="000000"/>
          <w:sz w:val="23"/>
          <w:szCs w:val="23"/>
        </w:rPr>
        <w:t xml:space="preserve">Step </w:t>
      </w:r>
      <w:r>
        <w:rPr>
          <w:b/>
          <w:bCs/>
          <w:color w:val="000000"/>
          <w:sz w:val="23"/>
          <w:szCs w:val="23"/>
        </w:rPr>
        <w:t>Three</w:t>
      </w:r>
      <w:r w:rsidRPr="00D57901">
        <w:rPr>
          <w:b/>
          <w:bCs/>
          <w:color w:val="000000"/>
          <w:sz w:val="23"/>
          <w:szCs w:val="23"/>
        </w:rPr>
        <w:t>: Find reliable sources of information</w:t>
      </w:r>
      <w:r>
        <w:rPr>
          <w:b/>
          <w:bCs/>
          <w:color w:val="000000"/>
          <w:sz w:val="23"/>
          <w:szCs w:val="23"/>
        </w:rPr>
        <w:t xml:space="preserve"> </w:t>
      </w:r>
      <w:r w:rsidR="00CC7440">
        <w:rPr>
          <w:b/>
          <w:bCs/>
          <w:color w:val="000000"/>
          <w:sz w:val="23"/>
          <w:szCs w:val="23"/>
        </w:rPr>
        <w:t>(Learning Folder)</w:t>
      </w:r>
    </w:p>
    <w:p w:rsidR="00B352CC" w:rsidRDefault="00B352CC" w:rsidP="00B352CC">
      <w:pPr>
        <w:rPr>
          <w:color w:val="000000"/>
          <w:sz w:val="23"/>
          <w:szCs w:val="23"/>
        </w:rPr>
      </w:pPr>
    </w:p>
    <w:p w:rsidR="00ED00E0" w:rsidRDefault="00ED00E0" w:rsidP="00B352CC">
      <w:pPr>
        <w:rPr>
          <w:color w:val="000000"/>
          <w:sz w:val="23"/>
          <w:szCs w:val="23"/>
        </w:rPr>
      </w:pPr>
      <w:r w:rsidRPr="00D57901">
        <w:rPr>
          <w:color w:val="000000"/>
          <w:sz w:val="23"/>
          <w:szCs w:val="23"/>
        </w:rPr>
        <w:t xml:space="preserve">In this age of information, it is essential to evaluate the source of information. You must ask yourself if the source is credible. Remember that information is distributed for many purposes (persuade, argue, inform, express, evaluate, etc.) and biased or inaccurate information </w:t>
      </w:r>
      <w:r>
        <w:rPr>
          <w:color w:val="000000"/>
          <w:sz w:val="23"/>
          <w:szCs w:val="23"/>
        </w:rPr>
        <w:t>is not always easy to identify</w:t>
      </w:r>
      <w:r w:rsidRPr="00D57901">
        <w:rPr>
          <w:color w:val="000000"/>
          <w:sz w:val="23"/>
          <w:szCs w:val="23"/>
        </w:rPr>
        <w:t xml:space="preserve">. </w:t>
      </w:r>
    </w:p>
    <w:p w:rsidR="00B352CC" w:rsidRDefault="00B352CC" w:rsidP="00B352CC">
      <w:pPr>
        <w:rPr>
          <w:color w:val="000000"/>
          <w:sz w:val="23"/>
          <w:szCs w:val="23"/>
        </w:rPr>
      </w:pPr>
    </w:p>
    <w:p w:rsidR="00ED00E0" w:rsidRDefault="00ED00E0" w:rsidP="00B352CC">
      <w:pPr>
        <w:rPr>
          <w:b/>
          <w:bCs/>
          <w:color w:val="000000"/>
          <w:sz w:val="23"/>
          <w:szCs w:val="23"/>
        </w:rPr>
      </w:pPr>
      <w:r w:rsidRPr="00D57901">
        <w:rPr>
          <w:color w:val="000000"/>
          <w:sz w:val="23"/>
          <w:szCs w:val="23"/>
        </w:rPr>
        <w:lastRenderedPageBreak/>
        <w:t xml:space="preserve">Not all sources require proper MLA citations; however, when you find a </w:t>
      </w:r>
      <w:r w:rsidRPr="00D57901">
        <w:rPr>
          <w:i/>
          <w:iCs/>
          <w:color w:val="000000"/>
          <w:sz w:val="23"/>
          <w:szCs w:val="23"/>
        </w:rPr>
        <w:t>great</w:t>
      </w:r>
      <w:r w:rsidRPr="00D57901">
        <w:rPr>
          <w:color w:val="000000"/>
          <w:sz w:val="23"/>
          <w:szCs w:val="23"/>
        </w:rPr>
        <w:t xml:space="preserve"> source and are ready to document it, create a research note sheet and MLA citation. Go onto NOODLE TOOLS on the library homepage or easybib.com. Follow the directions and you will do fine.</w:t>
      </w:r>
      <w:r w:rsidRPr="00D57901">
        <w:rPr>
          <w:b/>
          <w:bCs/>
          <w:color w:val="000000"/>
          <w:sz w:val="23"/>
          <w:szCs w:val="23"/>
        </w:rPr>
        <w:t xml:space="preserve"> </w:t>
      </w:r>
      <w:r w:rsidRPr="00D57901">
        <w:rPr>
          <w:color w:val="000000"/>
          <w:sz w:val="23"/>
          <w:szCs w:val="23"/>
        </w:rPr>
        <w:t xml:space="preserve">You must have three </w:t>
      </w:r>
      <w:r w:rsidRPr="00D57901">
        <w:rPr>
          <w:i/>
          <w:iCs/>
          <w:color w:val="000000"/>
          <w:sz w:val="23"/>
          <w:szCs w:val="23"/>
        </w:rPr>
        <w:t xml:space="preserve">great </w:t>
      </w:r>
      <w:r w:rsidRPr="00D57901">
        <w:rPr>
          <w:color w:val="000000"/>
          <w:sz w:val="23"/>
          <w:szCs w:val="23"/>
        </w:rPr>
        <w:t xml:space="preserve">sources </w:t>
      </w:r>
      <w:r>
        <w:rPr>
          <w:color w:val="000000"/>
          <w:sz w:val="23"/>
          <w:szCs w:val="23"/>
        </w:rPr>
        <w:t xml:space="preserve">and citations </w:t>
      </w:r>
      <w:r w:rsidR="00DC5134">
        <w:rPr>
          <w:color w:val="000000"/>
          <w:sz w:val="23"/>
          <w:szCs w:val="23"/>
        </w:rPr>
        <w:t>for your project which will be due at the end of the project.</w:t>
      </w:r>
      <w:r>
        <w:br/>
      </w:r>
      <w:r w:rsidRPr="00D57901">
        <w:br/>
      </w:r>
      <w:r w:rsidRPr="00D57901">
        <w:rPr>
          <w:b/>
          <w:bCs/>
          <w:color w:val="000000"/>
          <w:sz w:val="23"/>
          <w:szCs w:val="23"/>
        </w:rPr>
        <w:t xml:space="preserve">Step Four: </w:t>
      </w:r>
      <w:r>
        <w:rPr>
          <w:b/>
          <w:bCs/>
          <w:color w:val="000000"/>
          <w:sz w:val="23"/>
          <w:szCs w:val="23"/>
        </w:rPr>
        <w:t>Connect</w:t>
      </w:r>
      <w:r w:rsidR="00CC7440">
        <w:rPr>
          <w:b/>
          <w:bCs/>
          <w:color w:val="000000"/>
          <w:sz w:val="23"/>
          <w:szCs w:val="23"/>
        </w:rPr>
        <w:t xml:space="preserve"> (Learning Folder)</w:t>
      </w:r>
    </w:p>
    <w:p w:rsidR="00B352CC" w:rsidRDefault="00B352CC" w:rsidP="00B352CC">
      <w:pPr>
        <w:rPr>
          <w:bCs/>
        </w:rPr>
      </w:pPr>
    </w:p>
    <w:p w:rsidR="00ED00E0" w:rsidRDefault="00ED00E0" w:rsidP="00B352CC">
      <w:pPr>
        <w:rPr>
          <w:color w:val="000000"/>
          <w:sz w:val="23"/>
          <w:szCs w:val="23"/>
        </w:rPr>
      </w:pPr>
      <w:r>
        <w:rPr>
          <w:bCs/>
        </w:rPr>
        <w:t>How does the information you’</w:t>
      </w:r>
      <w:r w:rsidRPr="00CC0FD7">
        <w:rPr>
          <w:bCs/>
        </w:rPr>
        <w:t>ve found</w:t>
      </w:r>
      <w:r>
        <w:rPr>
          <w:bCs/>
        </w:rPr>
        <w:t xml:space="preserve"> satisfy your curiosity and</w:t>
      </w:r>
      <w:r w:rsidRPr="00CC0FD7">
        <w:rPr>
          <w:bCs/>
        </w:rPr>
        <w:t xml:space="preserve"> answer </w:t>
      </w:r>
      <w:r>
        <w:rPr>
          <w:bCs/>
        </w:rPr>
        <w:t>your</w:t>
      </w:r>
      <w:r w:rsidRPr="00CC0FD7">
        <w:rPr>
          <w:bCs/>
        </w:rPr>
        <w:t xml:space="preserve"> question? </w:t>
      </w:r>
      <w:r>
        <w:rPr>
          <w:color w:val="000000"/>
          <w:sz w:val="23"/>
          <w:szCs w:val="23"/>
        </w:rPr>
        <w:t>Read, skim, watch, listen, talk, a</w:t>
      </w:r>
      <w:r w:rsidRPr="004B401D">
        <w:rPr>
          <w:color w:val="000000"/>
          <w:sz w:val="23"/>
          <w:szCs w:val="23"/>
        </w:rPr>
        <w:t xml:space="preserve">nalyze, see patterns, </w:t>
      </w:r>
      <w:proofErr w:type="gramStart"/>
      <w:r w:rsidRPr="004B401D">
        <w:rPr>
          <w:color w:val="000000"/>
          <w:sz w:val="23"/>
          <w:szCs w:val="23"/>
        </w:rPr>
        <w:t>compare</w:t>
      </w:r>
      <w:r>
        <w:rPr>
          <w:color w:val="000000"/>
          <w:sz w:val="23"/>
          <w:szCs w:val="23"/>
        </w:rPr>
        <w:t>,</w:t>
      </w:r>
      <w:proofErr w:type="gramEnd"/>
      <w:r w:rsidRPr="004B401D">
        <w:rPr>
          <w:color w:val="000000"/>
          <w:sz w:val="23"/>
          <w:szCs w:val="23"/>
        </w:rPr>
        <w:t xml:space="preserve"> record information </w:t>
      </w:r>
      <w:r w:rsidRPr="001F4F1F">
        <w:rPr>
          <w:b/>
          <w:color w:val="000000"/>
          <w:sz w:val="23"/>
          <w:szCs w:val="23"/>
        </w:rPr>
        <w:t>in your own words</w:t>
      </w:r>
      <w:r>
        <w:rPr>
          <w:color w:val="000000"/>
          <w:sz w:val="23"/>
          <w:szCs w:val="23"/>
        </w:rPr>
        <w:t xml:space="preserve"> and evaluate again.</w:t>
      </w:r>
      <w:r w:rsidRPr="004B401D">
        <w:t xml:space="preserve"> </w:t>
      </w:r>
      <w:r>
        <w:rPr>
          <w:color w:val="000000"/>
          <w:sz w:val="23"/>
          <w:szCs w:val="23"/>
        </w:rPr>
        <w:t>Take notes.  Keep records! The records you keep will make up your learning folder (see attached description).</w:t>
      </w:r>
    </w:p>
    <w:p w:rsidR="00B352CC" w:rsidRDefault="00B352CC" w:rsidP="00B352CC">
      <w:pPr>
        <w:rPr>
          <w:bCs/>
        </w:rPr>
      </w:pPr>
    </w:p>
    <w:p w:rsidR="00ED00E0" w:rsidRPr="00EC6D8E" w:rsidRDefault="00ED00E0" w:rsidP="00B352CC">
      <w:pPr>
        <w:rPr>
          <w:color w:val="000000"/>
          <w:sz w:val="23"/>
          <w:szCs w:val="23"/>
        </w:rPr>
      </w:pPr>
      <w:r>
        <w:rPr>
          <w:bCs/>
        </w:rPr>
        <w:t>Take focused notes that connect directly to your assignments. Extract notes necessary to accomplish your goal.  Evaluate again, revise notes, infer, conclude, recommend and begin to create.</w:t>
      </w:r>
    </w:p>
    <w:p w:rsidR="00B352CC" w:rsidRDefault="00B352CC" w:rsidP="00B352CC">
      <w:pPr>
        <w:rPr>
          <w:bCs/>
          <w:color w:val="000000"/>
          <w:sz w:val="23"/>
          <w:szCs w:val="23"/>
        </w:rPr>
      </w:pPr>
    </w:p>
    <w:p w:rsidR="00ED00E0" w:rsidRDefault="003438B2" w:rsidP="00B352CC">
      <w:pPr>
        <w:rPr>
          <w:bCs/>
          <w:color w:val="000000"/>
          <w:sz w:val="23"/>
          <w:szCs w:val="23"/>
        </w:rPr>
      </w:pPr>
      <w:r>
        <w:rPr>
          <w:bCs/>
          <w:color w:val="000000"/>
          <w:sz w:val="23"/>
          <w:szCs w:val="23"/>
        </w:rPr>
        <w:t>Although you will all be working independently, outside of the initial class research time, we will take time in class over the next few weeks for each person to present their progress on their topic.  Each student will give a two to three minute presentation and show several sources to the class.</w:t>
      </w:r>
    </w:p>
    <w:p w:rsidR="003438B2" w:rsidRPr="003438B2" w:rsidRDefault="003438B2" w:rsidP="00ED00E0">
      <w:pPr>
        <w:ind w:firstLine="720"/>
        <w:rPr>
          <w:bCs/>
          <w:color w:val="000000"/>
          <w:sz w:val="23"/>
          <w:szCs w:val="23"/>
        </w:rPr>
      </w:pPr>
    </w:p>
    <w:p w:rsidR="00B352CC" w:rsidRDefault="00ED00E0" w:rsidP="00ED00E0">
      <w:pPr>
        <w:rPr>
          <w:b/>
          <w:bCs/>
          <w:color w:val="000000"/>
          <w:sz w:val="23"/>
          <w:szCs w:val="23"/>
        </w:rPr>
      </w:pPr>
      <w:r>
        <w:rPr>
          <w:b/>
          <w:bCs/>
          <w:color w:val="000000"/>
          <w:sz w:val="23"/>
          <w:szCs w:val="23"/>
        </w:rPr>
        <w:t xml:space="preserve">Step Five: </w:t>
      </w:r>
      <w:r w:rsidRPr="00D57901">
        <w:rPr>
          <w:b/>
          <w:bCs/>
          <w:color w:val="000000"/>
          <w:sz w:val="23"/>
          <w:szCs w:val="23"/>
        </w:rPr>
        <w:t>Create Product</w:t>
      </w:r>
      <w:r w:rsidR="00DC5134">
        <w:rPr>
          <w:b/>
          <w:bCs/>
          <w:color w:val="000000"/>
          <w:sz w:val="23"/>
          <w:szCs w:val="23"/>
        </w:rPr>
        <w:t xml:space="preserve"> (Writing Purposes) </w:t>
      </w:r>
    </w:p>
    <w:p w:rsidR="00B352CC" w:rsidRDefault="00B352CC" w:rsidP="00ED00E0">
      <w:pPr>
        <w:rPr>
          <w:b/>
          <w:bCs/>
          <w:color w:val="000000"/>
          <w:sz w:val="23"/>
          <w:szCs w:val="23"/>
        </w:rPr>
      </w:pPr>
    </w:p>
    <w:p w:rsidR="00B352CC" w:rsidRDefault="00DC5134" w:rsidP="00ED00E0">
      <w:pPr>
        <w:rPr>
          <w:color w:val="000000"/>
          <w:sz w:val="23"/>
          <w:szCs w:val="23"/>
        </w:rPr>
      </w:pPr>
      <w:r>
        <w:rPr>
          <w:b/>
          <w:bCs/>
          <w:color w:val="000000"/>
          <w:sz w:val="23"/>
          <w:szCs w:val="23"/>
        </w:rPr>
        <w:t>This will be discussed after the initial research stages.</w:t>
      </w:r>
      <w:r w:rsidR="00ED00E0" w:rsidRPr="00D57901">
        <w:br/>
      </w:r>
    </w:p>
    <w:p w:rsidR="00ED00E0" w:rsidRDefault="00ED00E0" w:rsidP="00ED00E0">
      <w:pPr>
        <w:rPr>
          <w:color w:val="000000"/>
          <w:sz w:val="23"/>
          <w:szCs w:val="23"/>
        </w:rPr>
      </w:pPr>
      <w:r>
        <w:rPr>
          <w:color w:val="000000"/>
          <w:sz w:val="23"/>
          <w:szCs w:val="23"/>
        </w:rPr>
        <w:t xml:space="preserve">Use the information gathered to create something new.  </w:t>
      </w:r>
    </w:p>
    <w:p w:rsidR="00ED00E0" w:rsidRPr="00D57901" w:rsidRDefault="00ED00E0" w:rsidP="00ED00E0">
      <w:r>
        <w:rPr>
          <w:color w:val="000000"/>
          <w:sz w:val="23"/>
          <w:szCs w:val="23"/>
        </w:rPr>
        <w:t>C</w:t>
      </w:r>
      <w:r w:rsidRPr="00D57901">
        <w:rPr>
          <w:color w:val="000000"/>
          <w:sz w:val="23"/>
          <w:szCs w:val="23"/>
        </w:rPr>
        <w:t>reate your product</w:t>
      </w:r>
      <w:r>
        <w:rPr>
          <w:color w:val="000000"/>
          <w:sz w:val="23"/>
          <w:szCs w:val="23"/>
        </w:rPr>
        <w:t>/s</w:t>
      </w:r>
      <w:r w:rsidRPr="00D57901">
        <w:rPr>
          <w:color w:val="000000"/>
          <w:sz w:val="23"/>
          <w:szCs w:val="23"/>
        </w:rPr>
        <w:t xml:space="preserve"> keeping in mind the following professional standards:</w:t>
      </w:r>
    </w:p>
    <w:p w:rsidR="00ED00E0" w:rsidRPr="00D57901" w:rsidRDefault="00ED00E0" w:rsidP="00ED00E0">
      <w:pPr>
        <w:ind w:left="1140"/>
      </w:pPr>
      <w:r w:rsidRPr="00D57901">
        <w:rPr>
          <w:rFonts w:ascii="Arial" w:hAnsi="Arial" w:cs="Arial"/>
          <w:color w:val="000000"/>
          <w:sz w:val="23"/>
          <w:szCs w:val="23"/>
        </w:rPr>
        <w:t xml:space="preserve">- </w:t>
      </w:r>
      <w:r w:rsidRPr="00D57901">
        <w:rPr>
          <w:color w:val="000000"/>
          <w:sz w:val="23"/>
          <w:szCs w:val="23"/>
        </w:rPr>
        <w:t>Proper grammar and spelling</w:t>
      </w:r>
    </w:p>
    <w:p w:rsidR="00ED00E0" w:rsidRPr="00D57901" w:rsidRDefault="00ED00E0" w:rsidP="00ED00E0">
      <w:pPr>
        <w:ind w:left="1140"/>
      </w:pPr>
      <w:r w:rsidRPr="00D57901">
        <w:rPr>
          <w:rFonts w:ascii="Arial" w:hAnsi="Arial" w:cs="Arial"/>
          <w:color w:val="000000"/>
          <w:sz w:val="23"/>
          <w:szCs w:val="23"/>
        </w:rPr>
        <w:t xml:space="preserve">- </w:t>
      </w:r>
      <w:r w:rsidRPr="00D57901">
        <w:rPr>
          <w:color w:val="000000"/>
          <w:sz w:val="23"/>
          <w:szCs w:val="23"/>
        </w:rPr>
        <w:t>Organization and clarity</w:t>
      </w:r>
    </w:p>
    <w:p w:rsidR="00ED00E0" w:rsidRPr="00D57901" w:rsidRDefault="00ED00E0" w:rsidP="00ED00E0">
      <w:pPr>
        <w:ind w:left="1140"/>
      </w:pPr>
      <w:r w:rsidRPr="00D57901">
        <w:rPr>
          <w:rFonts w:ascii="Arial" w:hAnsi="Arial" w:cs="Arial"/>
          <w:color w:val="000000"/>
          <w:sz w:val="23"/>
          <w:szCs w:val="23"/>
        </w:rPr>
        <w:t xml:space="preserve">- </w:t>
      </w:r>
      <w:r w:rsidRPr="00D57901">
        <w:rPr>
          <w:color w:val="000000"/>
          <w:sz w:val="23"/>
          <w:szCs w:val="23"/>
        </w:rPr>
        <w:t>Engaging style and voice</w:t>
      </w:r>
    </w:p>
    <w:p w:rsidR="00ED00E0" w:rsidRPr="00D57901" w:rsidRDefault="00ED00E0" w:rsidP="00ED00E0">
      <w:pPr>
        <w:ind w:left="1140"/>
      </w:pPr>
      <w:r w:rsidRPr="00D57901">
        <w:rPr>
          <w:rFonts w:ascii="Arial" w:hAnsi="Arial" w:cs="Arial"/>
          <w:color w:val="000000"/>
          <w:sz w:val="23"/>
          <w:szCs w:val="23"/>
        </w:rPr>
        <w:t xml:space="preserve">- </w:t>
      </w:r>
      <w:r w:rsidRPr="00D57901">
        <w:rPr>
          <w:color w:val="000000"/>
          <w:sz w:val="23"/>
          <w:szCs w:val="23"/>
        </w:rPr>
        <w:t>Thorough overview of the topic</w:t>
      </w:r>
    </w:p>
    <w:p w:rsidR="00ED00E0" w:rsidRPr="00D57901" w:rsidRDefault="00ED00E0" w:rsidP="00ED00E0">
      <w:pPr>
        <w:ind w:left="1140"/>
      </w:pPr>
      <w:r w:rsidRPr="00D57901">
        <w:rPr>
          <w:rFonts w:ascii="Arial" w:hAnsi="Arial" w:cs="Arial"/>
          <w:color w:val="000000"/>
          <w:sz w:val="23"/>
          <w:szCs w:val="23"/>
        </w:rPr>
        <w:t xml:space="preserve">- </w:t>
      </w:r>
      <w:r w:rsidRPr="00D57901">
        <w:rPr>
          <w:color w:val="000000"/>
          <w:sz w:val="23"/>
          <w:szCs w:val="23"/>
        </w:rPr>
        <w:t>Ethical use of information and images</w:t>
      </w:r>
    </w:p>
    <w:p w:rsidR="00ED00E0" w:rsidRDefault="00ED00E0" w:rsidP="00ED00E0">
      <w:pPr>
        <w:rPr>
          <w:b/>
          <w:bCs/>
          <w:color w:val="000000"/>
          <w:sz w:val="23"/>
          <w:szCs w:val="23"/>
        </w:rPr>
      </w:pPr>
      <w:r>
        <w:t>Answer all aspects of the task.</w:t>
      </w:r>
      <w:r w:rsidR="0094092B">
        <w:t xml:space="preserve">  This aspect of the assignment will be discussed in greater depth in the coming weeks.</w:t>
      </w:r>
      <w:r w:rsidRPr="00D57901">
        <w:br/>
      </w:r>
      <w:r w:rsidRPr="00D57901">
        <w:br/>
      </w:r>
      <w:r w:rsidRPr="00D57901">
        <w:rPr>
          <w:b/>
          <w:bCs/>
          <w:color w:val="000000"/>
          <w:sz w:val="23"/>
          <w:szCs w:val="23"/>
        </w:rPr>
        <w:t xml:space="preserve">Step </w:t>
      </w:r>
      <w:r>
        <w:rPr>
          <w:b/>
          <w:bCs/>
          <w:color w:val="000000"/>
          <w:sz w:val="23"/>
          <w:szCs w:val="23"/>
        </w:rPr>
        <w:t>Six</w:t>
      </w:r>
      <w:r w:rsidRPr="00D57901">
        <w:rPr>
          <w:b/>
          <w:bCs/>
          <w:color w:val="000000"/>
          <w:sz w:val="23"/>
          <w:szCs w:val="23"/>
        </w:rPr>
        <w:t xml:space="preserve">: </w:t>
      </w:r>
      <w:r>
        <w:rPr>
          <w:b/>
          <w:bCs/>
          <w:color w:val="000000"/>
          <w:sz w:val="23"/>
          <w:szCs w:val="23"/>
        </w:rPr>
        <w:t>Evaluate</w:t>
      </w:r>
    </w:p>
    <w:p w:rsidR="003438B2" w:rsidRDefault="00ED00E0" w:rsidP="00ED00E0">
      <w:pPr>
        <w:rPr>
          <w:bCs/>
          <w:color w:val="000000"/>
          <w:sz w:val="23"/>
          <w:szCs w:val="23"/>
        </w:rPr>
      </w:pPr>
      <w:r w:rsidRPr="003561B2">
        <w:rPr>
          <w:bCs/>
          <w:color w:val="000000"/>
          <w:sz w:val="23"/>
          <w:szCs w:val="23"/>
        </w:rPr>
        <w:tab/>
        <w:t>Judge your project.  What went</w:t>
      </w:r>
      <w:r>
        <w:rPr>
          <w:bCs/>
          <w:color w:val="000000"/>
          <w:sz w:val="23"/>
          <w:szCs w:val="23"/>
        </w:rPr>
        <w:t xml:space="preserve"> well and what needs further attention? Consult the rubric.</w:t>
      </w:r>
      <w:r w:rsidR="003438B2">
        <w:rPr>
          <w:bCs/>
          <w:color w:val="000000"/>
          <w:sz w:val="23"/>
          <w:szCs w:val="23"/>
        </w:rPr>
        <w:t xml:space="preserve">  After the project is completed you will write a reflection paper where you discuss how you did, what you accomplished, and how you may change your research practices if given another opportunity.  This will be due in June, before the final exam.</w:t>
      </w:r>
    </w:p>
    <w:p w:rsidR="003438B2" w:rsidRDefault="003438B2" w:rsidP="00ED00E0">
      <w:pPr>
        <w:rPr>
          <w:bCs/>
          <w:color w:val="000000"/>
          <w:sz w:val="23"/>
          <w:szCs w:val="23"/>
        </w:rPr>
      </w:pPr>
      <w:bookmarkStart w:id="0" w:name="_GoBack"/>
      <w:bookmarkEnd w:id="0"/>
    </w:p>
    <w:p w:rsidR="003438B2" w:rsidRDefault="003438B2" w:rsidP="00ED00E0">
      <w:pPr>
        <w:rPr>
          <w:bCs/>
          <w:color w:val="000000"/>
          <w:sz w:val="23"/>
          <w:szCs w:val="23"/>
        </w:rPr>
      </w:pPr>
    </w:p>
    <w:tbl>
      <w:tblPr>
        <w:tblStyle w:val="TableGrid"/>
        <w:tblW w:w="10710" w:type="dxa"/>
        <w:tblInd w:w="-612" w:type="dxa"/>
        <w:tblLook w:val="04A0" w:firstRow="1" w:lastRow="0" w:firstColumn="1" w:lastColumn="0" w:noHBand="0" w:noVBand="1"/>
      </w:tblPr>
      <w:tblGrid>
        <w:gridCol w:w="2879"/>
        <w:gridCol w:w="3241"/>
        <w:gridCol w:w="4590"/>
      </w:tblGrid>
      <w:tr w:rsidR="00041D98" w:rsidTr="00041D98">
        <w:trPr>
          <w:trHeight w:val="1160"/>
        </w:trPr>
        <w:tc>
          <w:tcPr>
            <w:tcW w:w="2879" w:type="dxa"/>
          </w:tcPr>
          <w:p w:rsidR="00041D98" w:rsidRPr="00041D98" w:rsidRDefault="00041D98" w:rsidP="00041D98">
            <w:pPr>
              <w:jc w:val="center"/>
              <w:rPr>
                <w:rFonts w:ascii="Broadway" w:hAnsi="Broadway"/>
                <w:bCs/>
                <w:color w:val="000000"/>
                <w:sz w:val="72"/>
                <w:szCs w:val="72"/>
              </w:rPr>
            </w:pPr>
            <w:r w:rsidRPr="00041D98">
              <w:rPr>
                <w:rFonts w:ascii="Broadway" w:hAnsi="Broadway"/>
                <w:bCs/>
                <w:color w:val="000000"/>
                <w:sz w:val="72"/>
                <w:szCs w:val="72"/>
              </w:rPr>
              <w:t>Aware</w:t>
            </w:r>
          </w:p>
          <w:p w:rsidR="00041D98" w:rsidRDefault="00041D98" w:rsidP="00041D98">
            <w:pPr>
              <w:jc w:val="center"/>
              <w:rPr>
                <w:bCs/>
                <w:color w:val="000000"/>
                <w:sz w:val="23"/>
                <w:szCs w:val="23"/>
              </w:rPr>
            </w:pPr>
          </w:p>
        </w:tc>
        <w:tc>
          <w:tcPr>
            <w:tcW w:w="3241" w:type="dxa"/>
          </w:tcPr>
          <w:p w:rsidR="00041D98" w:rsidRPr="00041D98" w:rsidRDefault="00041D98" w:rsidP="00041D98">
            <w:pPr>
              <w:jc w:val="center"/>
              <w:rPr>
                <w:rFonts w:ascii="Broadway" w:hAnsi="Broadway"/>
                <w:bCs/>
                <w:color w:val="000000"/>
                <w:sz w:val="72"/>
                <w:szCs w:val="72"/>
              </w:rPr>
            </w:pPr>
            <w:r w:rsidRPr="00041D98">
              <w:rPr>
                <w:rFonts w:ascii="Broadway" w:hAnsi="Broadway"/>
                <w:bCs/>
                <w:color w:val="000000"/>
                <w:sz w:val="72"/>
                <w:szCs w:val="72"/>
              </w:rPr>
              <w:t>Enable</w:t>
            </w:r>
          </w:p>
          <w:p w:rsidR="00041D98" w:rsidRPr="00041D98" w:rsidRDefault="00041D98" w:rsidP="00041D98">
            <w:pPr>
              <w:jc w:val="center"/>
              <w:rPr>
                <w:rFonts w:ascii="Broadway" w:hAnsi="Broadway"/>
                <w:bCs/>
                <w:color w:val="000000"/>
                <w:sz w:val="23"/>
                <w:szCs w:val="23"/>
              </w:rPr>
            </w:pPr>
          </w:p>
        </w:tc>
        <w:tc>
          <w:tcPr>
            <w:tcW w:w="4590" w:type="dxa"/>
          </w:tcPr>
          <w:p w:rsidR="00041D98" w:rsidRPr="00041D98" w:rsidRDefault="00041D98" w:rsidP="00041D98">
            <w:pPr>
              <w:jc w:val="center"/>
              <w:rPr>
                <w:rFonts w:ascii="Broadway" w:hAnsi="Broadway"/>
                <w:bCs/>
                <w:color w:val="000000"/>
                <w:sz w:val="72"/>
                <w:szCs w:val="72"/>
              </w:rPr>
            </w:pPr>
            <w:r w:rsidRPr="00041D98">
              <w:rPr>
                <w:rFonts w:ascii="Broadway" w:hAnsi="Broadway"/>
                <w:bCs/>
                <w:color w:val="000000"/>
                <w:sz w:val="72"/>
                <w:szCs w:val="72"/>
              </w:rPr>
              <w:t>Empower</w:t>
            </w:r>
          </w:p>
        </w:tc>
      </w:tr>
    </w:tbl>
    <w:p w:rsidR="003438B2" w:rsidRDefault="003438B2" w:rsidP="00ED00E0">
      <w:pPr>
        <w:rPr>
          <w:bCs/>
          <w:color w:val="000000"/>
          <w:sz w:val="23"/>
          <w:szCs w:val="23"/>
        </w:rPr>
      </w:pPr>
    </w:p>
    <w:p w:rsidR="003438B2" w:rsidRDefault="003438B2" w:rsidP="00ED00E0">
      <w:pPr>
        <w:rPr>
          <w:bCs/>
          <w:color w:val="000000"/>
          <w:sz w:val="23"/>
          <w:szCs w:val="23"/>
        </w:rPr>
      </w:pPr>
    </w:p>
    <w:p w:rsidR="003438B2" w:rsidRDefault="00041D98" w:rsidP="00ED00E0">
      <w:pPr>
        <w:rPr>
          <w:bCs/>
          <w:color w:val="000000"/>
          <w:sz w:val="23"/>
          <w:szCs w:val="23"/>
        </w:rPr>
      </w:pPr>
      <w:r>
        <w:rPr>
          <w:bCs/>
          <w:color w:val="000000"/>
          <w:sz w:val="23"/>
          <w:szCs w:val="23"/>
        </w:rPr>
        <w:t>How will you complete your goals?</w:t>
      </w:r>
    </w:p>
    <w:p w:rsidR="003438B2" w:rsidRDefault="003438B2" w:rsidP="00ED00E0">
      <w:pPr>
        <w:rPr>
          <w:bCs/>
          <w:color w:val="000000"/>
          <w:sz w:val="23"/>
          <w:szCs w:val="23"/>
        </w:rPr>
      </w:pPr>
    </w:p>
    <w:p w:rsidR="003438B2" w:rsidRDefault="003438B2" w:rsidP="00ED00E0">
      <w:pPr>
        <w:rPr>
          <w:bCs/>
          <w:color w:val="000000"/>
          <w:sz w:val="23"/>
          <w:szCs w:val="23"/>
        </w:rPr>
      </w:pPr>
    </w:p>
    <w:p w:rsidR="003438B2" w:rsidRDefault="003438B2" w:rsidP="00ED00E0">
      <w:pPr>
        <w:rPr>
          <w:bCs/>
          <w:color w:val="000000"/>
          <w:sz w:val="23"/>
          <w:szCs w:val="23"/>
        </w:rPr>
      </w:pPr>
    </w:p>
    <w:p w:rsidR="003438B2" w:rsidRDefault="003438B2" w:rsidP="00ED00E0">
      <w:pPr>
        <w:rPr>
          <w:bCs/>
          <w:color w:val="000000"/>
          <w:sz w:val="23"/>
          <w:szCs w:val="23"/>
        </w:rPr>
      </w:pPr>
    </w:p>
    <w:p w:rsidR="003438B2" w:rsidRDefault="003438B2" w:rsidP="00ED00E0">
      <w:pPr>
        <w:rPr>
          <w:bCs/>
          <w:color w:val="000000"/>
          <w:sz w:val="23"/>
          <w:szCs w:val="23"/>
        </w:rPr>
      </w:pPr>
    </w:p>
    <w:p w:rsidR="003438B2" w:rsidRDefault="003438B2" w:rsidP="00ED00E0">
      <w:pPr>
        <w:rPr>
          <w:bCs/>
          <w:color w:val="000000"/>
          <w:sz w:val="23"/>
          <w:szCs w:val="23"/>
        </w:rPr>
      </w:pPr>
      <w:r>
        <w:rPr>
          <w:bCs/>
          <w:color w:val="000000"/>
          <w:sz w:val="23"/>
          <w:szCs w:val="23"/>
        </w:rPr>
        <w:t>Use this organizer to brainstorm various ideas and topics for inquiry.</w:t>
      </w:r>
    </w:p>
    <w:p w:rsidR="0094092B" w:rsidRDefault="0094092B" w:rsidP="00ED00E0">
      <w:pPr>
        <w:rPr>
          <w:bCs/>
          <w:color w:val="000000"/>
          <w:sz w:val="23"/>
          <w:szCs w:val="23"/>
        </w:rPr>
      </w:pPr>
    </w:p>
    <w:p w:rsidR="003438B2" w:rsidRPr="0094092B" w:rsidRDefault="0094092B" w:rsidP="00ED00E0">
      <w:pPr>
        <w:rPr>
          <w:bCs/>
          <w:color w:val="000000"/>
          <w:sz w:val="28"/>
          <w:szCs w:val="28"/>
        </w:rPr>
      </w:pPr>
      <w:r w:rsidRPr="0094092B">
        <w:rPr>
          <w:bCs/>
          <w:color w:val="000000"/>
          <w:sz w:val="28"/>
          <w:szCs w:val="28"/>
        </w:rPr>
        <w:t>I know:</w:t>
      </w:r>
    </w:p>
    <w:tbl>
      <w:tblPr>
        <w:tblStyle w:val="TableGrid"/>
        <w:tblW w:w="0" w:type="auto"/>
        <w:tblLook w:val="04A0" w:firstRow="1" w:lastRow="0" w:firstColumn="1" w:lastColumn="0" w:noHBand="0" w:noVBand="1"/>
      </w:tblPr>
      <w:tblGrid>
        <w:gridCol w:w="3192"/>
        <w:gridCol w:w="3192"/>
        <w:gridCol w:w="3192"/>
      </w:tblGrid>
      <w:tr w:rsidR="003438B2" w:rsidTr="003438B2">
        <w:tc>
          <w:tcPr>
            <w:tcW w:w="3192" w:type="dxa"/>
          </w:tcPr>
          <w:p w:rsidR="003438B2" w:rsidRPr="0094092B" w:rsidRDefault="0094092B" w:rsidP="00ED00E0">
            <w:pPr>
              <w:rPr>
                <w:sz w:val="28"/>
                <w:szCs w:val="28"/>
              </w:rPr>
            </w:pPr>
            <w:r w:rsidRPr="0094092B">
              <w:rPr>
                <w:sz w:val="28"/>
                <w:szCs w:val="28"/>
              </w:rPr>
              <w:t>A lot</w:t>
            </w:r>
          </w:p>
        </w:tc>
        <w:tc>
          <w:tcPr>
            <w:tcW w:w="3192" w:type="dxa"/>
          </w:tcPr>
          <w:p w:rsidR="003438B2" w:rsidRPr="0094092B" w:rsidRDefault="0094092B" w:rsidP="00ED00E0">
            <w:pPr>
              <w:rPr>
                <w:sz w:val="28"/>
                <w:szCs w:val="28"/>
              </w:rPr>
            </w:pPr>
            <w:r w:rsidRPr="0094092B">
              <w:rPr>
                <w:sz w:val="28"/>
                <w:szCs w:val="28"/>
              </w:rPr>
              <w:t>Some</w:t>
            </w:r>
          </w:p>
        </w:tc>
        <w:tc>
          <w:tcPr>
            <w:tcW w:w="3192" w:type="dxa"/>
          </w:tcPr>
          <w:p w:rsidR="003438B2" w:rsidRPr="0094092B" w:rsidRDefault="0094092B" w:rsidP="00ED00E0">
            <w:pPr>
              <w:rPr>
                <w:sz w:val="28"/>
                <w:szCs w:val="28"/>
              </w:rPr>
            </w:pPr>
            <w:r w:rsidRPr="0094092B">
              <w:rPr>
                <w:sz w:val="28"/>
                <w:szCs w:val="28"/>
              </w:rPr>
              <w:t>A little</w:t>
            </w:r>
          </w:p>
        </w:tc>
      </w:tr>
      <w:tr w:rsidR="0094092B" w:rsidTr="003438B2">
        <w:tc>
          <w:tcPr>
            <w:tcW w:w="3192" w:type="dxa"/>
          </w:tcPr>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p w:rsidR="0094092B" w:rsidRDefault="0094092B" w:rsidP="00ED00E0"/>
        </w:tc>
        <w:tc>
          <w:tcPr>
            <w:tcW w:w="3192" w:type="dxa"/>
          </w:tcPr>
          <w:p w:rsidR="0094092B" w:rsidRDefault="0094092B" w:rsidP="00ED00E0"/>
        </w:tc>
        <w:tc>
          <w:tcPr>
            <w:tcW w:w="3192" w:type="dxa"/>
          </w:tcPr>
          <w:p w:rsidR="0094092B" w:rsidRDefault="0094092B" w:rsidP="00ED00E0"/>
        </w:tc>
      </w:tr>
    </w:tbl>
    <w:p w:rsidR="003438B2" w:rsidRPr="00ED00E0" w:rsidRDefault="003438B2" w:rsidP="00ED00E0"/>
    <w:sectPr w:rsidR="003438B2" w:rsidRPr="00ED0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61FB"/>
    <w:multiLevelType w:val="hybridMultilevel"/>
    <w:tmpl w:val="02469A46"/>
    <w:lvl w:ilvl="0" w:tplc="DDAA40AC">
      <w:start w:val="5"/>
      <w:numFmt w:val="bullet"/>
      <w:lvlText w:val="-"/>
      <w:lvlJc w:val="left"/>
      <w:pPr>
        <w:tabs>
          <w:tab w:val="num" w:pos="1140"/>
        </w:tabs>
        <w:ind w:left="1140" w:hanging="360"/>
      </w:pPr>
      <w:rPr>
        <w:rFonts w:ascii="Arial Narrow" w:eastAsia="Times New Roman" w:hAnsi="Arial Narrow" w:cs="Times New Roman" w:hint="default"/>
      </w:rPr>
    </w:lvl>
    <w:lvl w:ilvl="1" w:tplc="0409000F">
      <w:start w:val="1"/>
      <w:numFmt w:val="decimal"/>
      <w:lvlText w:val="%2."/>
      <w:lvlJc w:val="left"/>
      <w:pPr>
        <w:tabs>
          <w:tab w:val="num" w:pos="1860"/>
        </w:tabs>
        <w:ind w:left="1860" w:hanging="36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728362FC"/>
    <w:multiLevelType w:val="hybridMultilevel"/>
    <w:tmpl w:val="165C27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6C3234"/>
    <w:multiLevelType w:val="multilevel"/>
    <w:tmpl w:val="63D0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78"/>
    <w:rsid w:val="00041D98"/>
    <w:rsid w:val="001A1AE5"/>
    <w:rsid w:val="003438B2"/>
    <w:rsid w:val="003561B2"/>
    <w:rsid w:val="004B401D"/>
    <w:rsid w:val="006F2982"/>
    <w:rsid w:val="00720B61"/>
    <w:rsid w:val="00831378"/>
    <w:rsid w:val="0094092B"/>
    <w:rsid w:val="00AC1208"/>
    <w:rsid w:val="00B11E5E"/>
    <w:rsid w:val="00B352CC"/>
    <w:rsid w:val="00BB093B"/>
    <w:rsid w:val="00CC0FD7"/>
    <w:rsid w:val="00CC7440"/>
    <w:rsid w:val="00D57901"/>
    <w:rsid w:val="00DC2322"/>
    <w:rsid w:val="00DC5134"/>
    <w:rsid w:val="00EC6D8E"/>
    <w:rsid w:val="00ED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7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438B2"/>
    <w:pPr>
      <w:spacing w:before="100" w:beforeAutospacing="1" w:after="100" w:afterAutospacing="1"/>
      <w:outlineLvl w:val="1"/>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AE5"/>
    <w:pPr>
      <w:spacing w:before="100" w:beforeAutospacing="1" w:after="100" w:afterAutospacing="1"/>
    </w:pPr>
  </w:style>
  <w:style w:type="character" w:customStyle="1" w:styleId="Heading2Char">
    <w:name w:val="Heading 2 Char"/>
    <w:basedOn w:val="DefaultParagraphFont"/>
    <w:link w:val="Heading2"/>
    <w:uiPriority w:val="9"/>
    <w:rsid w:val="003438B2"/>
    <w:rPr>
      <w:rFonts w:ascii="Verdana" w:eastAsia="Times New Roman" w:hAnsi="Verdana" w:cs="Times New Roman"/>
      <w:sz w:val="24"/>
      <w:szCs w:val="24"/>
    </w:rPr>
  </w:style>
  <w:style w:type="character" w:customStyle="1" w:styleId="pronset1">
    <w:name w:val="pronset1"/>
    <w:basedOn w:val="DefaultParagraphFont"/>
    <w:rsid w:val="003438B2"/>
    <w:rPr>
      <w:color w:val="333333"/>
    </w:rPr>
  </w:style>
  <w:style w:type="character" w:customStyle="1" w:styleId="showipapr2">
    <w:name w:val="show_ipapr2"/>
    <w:basedOn w:val="DefaultParagraphFont"/>
    <w:rsid w:val="003438B2"/>
  </w:style>
  <w:style w:type="character" w:customStyle="1" w:styleId="prondelim3">
    <w:name w:val="prondelim3"/>
    <w:basedOn w:val="DefaultParagraphFont"/>
    <w:rsid w:val="003438B2"/>
    <w:rPr>
      <w:rFonts w:ascii="Verdana" w:hAnsi="Verdana" w:hint="default"/>
      <w:color w:val="333333"/>
    </w:rPr>
  </w:style>
  <w:style w:type="character" w:customStyle="1" w:styleId="pron6">
    <w:name w:val="pron6"/>
    <w:basedOn w:val="DefaultParagraphFont"/>
    <w:rsid w:val="003438B2"/>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3438B2"/>
  </w:style>
  <w:style w:type="character" w:customStyle="1" w:styleId="showspellpr2">
    <w:name w:val="show_spellpr2"/>
    <w:basedOn w:val="DefaultParagraphFont"/>
    <w:rsid w:val="003438B2"/>
  </w:style>
  <w:style w:type="character" w:customStyle="1" w:styleId="pron7">
    <w:name w:val="pron7"/>
    <w:basedOn w:val="DefaultParagraphFont"/>
    <w:rsid w:val="003438B2"/>
    <w:rPr>
      <w:rFonts w:ascii="Verdana" w:hAnsi="Verdana" w:hint="default"/>
      <w:vanish w:val="0"/>
      <w:webHidden w:val="0"/>
      <w:color w:val="333333"/>
      <w:sz w:val="20"/>
      <w:szCs w:val="20"/>
      <w:specVanish w:val="0"/>
    </w:rPr>
  </w:style>
  <w:style w:type="character" w:customStyle="1" w:styleId="boldface1">
    <w:name w:val="boldface1"/>
    <w:basedOn w:val="DefaultParagraphFont"/>
    <w:rsid w:val="003438B2"/>
    <w:rPr>
      <w:b/>
      <w:bCs/>
    </w:rPr>
  </w:style>
  <w:style w:type="character" w:customStyle="1" w:styleId="ital-inline2">
    <w:name w:val="ital-inline2"/>
    <w:basedOn w:val="DefaultParagraphFont"/>
    <w:rsid w:val="003438B2"/>
    <w:rPr>
      <w:rFonts w:ascii="Georgia" w:hAnsi="Georgia" w:hint="default"/>
      <w:i/>
      <w:iCs/>
      <w:vanish w:val="0"/>
      <w:webHidden w:val="0"/>
      <w:specVanish w:val="0"/>
    </w:rPr>
  </w:style>
  <w:style w:type="character" w:customStyle="1" w:styleId="pg4">
    <w:name w:val="pg4"/>
    <w:basedOn w:val="DefaultParagraphFont"/>
    <w:rsid w:val="003438B2"/>
    <w:rPr>
      <w:rFonts w:ascii="Verdana" w:hAnsi="Verdana" w:hint="default"/>
      <w:b/>
      <w:bCs/>
      <w:i/>
      <w:iCs/>
      <w:vanish w:val="0"/>
      <w:webHidden w:val="0"/>
      <w:color w:val="333333"/>
      <w:sz w:val="20"/>
      <w:szCs w:val="20"/>
      <w:specVanish w:val="0"/>
    </w:rPr>
  </w:style>
  <w:style w:type="character" w:customStyle="1" w:styleId="secondary-bf6">
    <w:name w:val="secondary-bf6"/>
    <w:basedOn w:val="DefaultParagraphFont"/>
    <w:rsid w:val="003438B2"/>
    <w:rPr>
      <w:b/>
      <w:bCs/>
      <w:vanish w:val="0"/>
      <w:webHidden w:val="0"/>
      <w:color w:val="333333"/>
      <w:sz w:val="20"/>
      <w:szCs w:val="20"/>
      <w:specVanish w:val="0"/>
    </w:rPr>
  </w:style>
  <w:style w:type="character" w:customStyle="1" w:styleId="dnindex1">
    <w:name w:val="dnindex1"/>
    <w:basedOn w:val="DefaultParagraphFont"/>
    <w:rsid w:val="003438B2"/>
    <w:rPr>
      <w:b/>
      <w:bCs/>
      <w:vanish w:val="0"/>
      <w:webHidden w:val="0"/>
      <w:color w:val="7B7B7B"/>
      <w:specVanish w:val="0"/>
    </w:rPr>
  </w:style>
  <w:style w:type="paragraph" w:styleId="BalloonText">
    <w:name w:val="Balloon Text"/>
    <w:basedOn w:val="Normal"/>
    <w:link w:val="BalloonTextChar"/>
    <w:uiPriority w:val="99"/>
    <w:semiHidden/>
    <w:unhideWhenUsed/>
    <w:rsid w:val="003438B2"/>
    <w:rPr>
      <w:rFonts w:ascii="Tahoma" w:hAnsi="Tahoma" w:cs="Tahoma"/>
      <w:sz w:val="16"/>
      <w:szCs w:val="16"/>
    </w:rPr>
  </w:style>
  <w:style w:type="character" w:customStyle="1" w:styleId="BalloonTextChar">
    <w:name w:val="Balloon Text Char"/>
    <w:basedOn w:val="DefaultParagraphFont"/>
    <w:link w:val="BalloonText"/>
    <w:uiPriority w:val="99"/>
    <w:semiHidden/>
    <w:rsid w:val="003438B2"/>
    <w:rPr>
      <w:rFonts w:ascii="Tahoma" w:eastAsia="Times New Roman" w:hAnsi="Tahoma" w:cs="Tahoma"/>
      <w:sz w:val="16"/>
      <w:szCs w:val="16"/>
    </w:rPr>
  </w:style>
  <w:style w:type="table" w:styleId="TableGrid">
    <w:name w:val="Table Grid"/>
    <w:basedOn w:val="TableNormal"/>
    <w:uiPriority w:val="59"/>
    <w:rsid w:val="00343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7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438B2"/>
    <w:pPr>
      <w:spacing w:before="100" w:beforeAutospacing="1" w:after="100" w:afterAutospacing="1"/>
      <w:outlineLvl w:val="1"/>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AE5"/>
    <w:pPr>
      <w:spacing w:before="100" w:beforeAutospacing="1" w:after="100" w:afterAutospacing="1"/>
    </w:pPr>
  </w:style>
  <w:style w:type="character" w:customStyle="1" w:styleId="Heading2Char">
    <w:name w:val="Heading 2 Char"/>
    <w:basedOn w:val="DefaultParagraphFont"/>
    <w:link w:val="Heading2"/>
    <w:uiPriority w:val="9"/>
    <w:rsid w:val="003438B2"/>
    <w:rPr>
      <w:rFonts w:ascii="Verdana" w:eastAsia="Times New Roman" w:hAnsi="Verdana" w:cs="Times New Roman"/>
      <w:sz w:val="24"/>
      <w:szCs w:val="24"/>
    </w:rPr>
  </w:style>
  <w:style w:type="character" w:customStyle="1" w:styleId="pronset1">
    <w:name w:val="pronset1"/>
    <w:basedOn w:val="DefaultParagraphFont"/>
    <w:rsid w:val="003438B2"/>
    <w:rPr>
      <w:color w:val="333333"/>
    </w:rPr>
  </w:style>
  <w:style w:type="character" w:customStyle="1" w:styleId="showipapr2">
    <w:name w:val="show_ipapr2"/>
    <w:basedOn w:val="DefaultParagraphFont"/>
    <w:rsid w:val="003438B2"/>
  </w:style>
  <w:style w:type="character" w:customStyle="1" w:styleId="prondelim3">
    <w:name w:val="prondelim3"/>
    <w:basedOn w:val="DefaultParagraphFont"/>
    <w:rsid w:val="003438B2"/>
    <w:rPr>
      <w:rFonts w:ascii="Verdana" w:hAnsi="Verdana" w:hint="default"/>
      <w:color w:val="333333"/>
    </w:rPr>
  </w:style>
  <w:style w:type="character" w:customStyle="1" w:styleId="pron6">
    <w:name w:val="pron6"/>
    <w:basedOn w:val="DefaultParagraphFont"/>
    <w:rsid w:val="003438B2"/>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3438B2"/>
  </w:style>
  <w:style w:type="character" w:customStyle="1" w:styleId="showspellpr2">
    <w:name w:val="show_spellpr2"/>
    <w:basedOn w:val="DefaultParagraphFont"/>
    <w:rsid w:val="003438B2"/>
  </w:style>
  <w:style w:type="character" w:customStyle="1" w:styleId="pron7">
    <w:name w:val="pron7"/>
    <w:basedOn w:val="DefaultParagraphFont"/>
    <w:rsid w:val="003438B2"/>
    <w:rPr>
      <w:rFonts w:ascii="Verdana" w:hAnsi="Verdana" w:hint="default"/>
      <w:vanish w:val="0"/>
      <w:webHidden w:val="0"/>
      <w:color w:val="333333"/>
      <w:sz w:val="20"/>
      <w:szCs w:val="20"/>
      <w:specVanish w:val="0"/>
    </w:rPr>
  </w:style>
  <w:style w:type="character" w:customStyle="1" w:styleId="boldface1">
    <w:name w:val="boldface1"/>
    <w:basedOn w:val="DefaultParagraphFont"/>
    <w:rsid w:val="003438B2"/>
    <w:rPr>
      <w:b/>
      <w:bCs/>
    </w:rPr>
  </w:style>
  <w:style w:type="character" w:customStyle="1" w:styleId="ital-inline2">
    <w:name w:val="ital-inline2"/>
    <w:basedOn w:val="DefaultParagraphFont"/>
    <w:rsid w:val="003438B2"/>
    <w:rPr>
      <w:rFonts w:ascii="Georgia" w:hAnsi="Georgia" w:hint="default"/>
      <w:i/>
      <w:iCs/>
      <w:vanish w:val="0"/>
      <w:webHidden w:val="0"/>
      <w:specVanish w:val="0"/>
    </w:rPr>
  </w:style>
  <w:style w:type="character" w:customStyle="1" w:styleId="pg4">
    <w:name w:val="pg4"/>
    <w:basedOn w:val="DefaultParagraphFont"/>
    <w:rsid w:val="003438B2"/>
    <w:rPr>
      <w:rFonts w:ascii="Verdana" w:hAnsi="Verdana" w:hint="default"/>
      <w:b/>
      <w:bCs/>
      <w:i/>
      <w:iCs/>
      <w:vanish w:val="0"/>
      <w:webHidden w:val="0"/>
      <w:color w:val="333333"/>
      <w:sz w:val="20"/>
      <w:szCs w:val="20"/>
      <w:specVanish w:val="0"/>
    </w:rPr>
  </w:style>
  <w:style w:type="character" w:customStyle="1" w:styleId="secondary-bf6">
    <w:name w:val="secondary-bf6"/>
    <w:basedOn w:val="DefaultParagraphFont"/>
    <w:rsid w:val="003438B2"/>
    <w:rPr>
      <w:b/>
      <w:bCs/>
      <w:vanish w:val="0"/>
      <w:webHidden w:val="0"/>
      <w:color w:val="333333"/>
      <w:sz w:val="20"/>
      <w:szCs w:val="20"/>
      <w:specVanish w:val="0"/>
    </w:rPr>
  </w:style>
  <w:style w:type="character" w:customStyle="1" w:styleId="dnindex1">
    <w:name w:val="dnindex1"/>
    <w:basedOn w:val="DefaultParagraphFont"/>
    <w:rsid w:val="003438B2"/>
    <w:rPr>
      <w:b/>
      <w:bCs/>
      <w:vanish w:val="0"/>
      <w:webHidden w:val="0"/>
      <w:color w:val="7B7B7B"/>
      <w:specVanish w:val="0"/>
    </w:rPr>
  </w:style>
  <w:style w:type="paragraph" w:styleId="BalloonText">
    <w:name w:val="Balloon Text"/>
    <w:basedOn w:val="Normal"/>
    <w:link w:val="BalloonTextChar"/>
    <w:uiPriority w:val="99"/>
    <w:semiHidden/>
    <w:unhideWhenUsed/>
    <w:rsid w:val="003438B2"/>
    <w:rPr>
      <w:rFonts w:ascii="Tahoma" w:hAnsi="Tahoma" w:cs="Tahoma"/>
      <w:sz w:val="16"/>
      <w:szCs w:val="16"/>
    </w:rPr>
  </w:style>
  <w:style w:type="character" w:customStyle="1" w:styleId="BalloonTextChar">
    <w:name w:val="Balloon Text Char"/>
    <w:basedOn w:val="DefaultParagraphFont"/>
    <w:link w:val="BalloonText"/>
    <w:uiPriority w:val="99"/>
    <w:semiHidden/>
    <w:rsid w:val="003438B2"/>
    <w:rPr>
      <w:rFonts w:ascii="Tahoma" w:eastAsia="Times New Roman" w:hAnsi="Tahoma" w:cs="Tahoma"/>
      <w:sz w:val="16"/>
      <w:szCs w:val="16"/>
    </w:rPr>
  </w:style>
  <w:style w:type="table" w:styleId="TableGrid">
    <w:name w:val="Table Grid"/>
    <w:basedOn w:val="TableNormal"/>
    <w:uiPriority w:val="59"/>
    <w:rsid w:val="00343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3598">
      <w:bodyDiv w:val="1"/>
      <w:marLeft w:val="0"/>
      <w:marRight w:val="0"/>
      <w:marTop w:val="0"/>
      <w:marBottom w:val="0"/>
      <w:divBdr>
        <w:top w:val="none" w:sz="0" w:space="0" w:color="auto"/>
        <w:left w:val="none" w:sz="0" w:space="0" w:color="auto"/>
        <w:bottom w:val="none" w:sz="0" w:space="0" w:color="auto"/>
        <w:right w:val="none" w:sz="0" w:space="0" w:color="auto"/>
      </w:divBdr>
      <w:divsChild>
        <w:div w:id="742487993">
          <w:marLeft w:val="0"/>
          <w:marRight w:val="0"/>
          <w:marTop w:val="100"/>
          <w:marBottom w:val="15"/>
          <w:divBdr>
            <w:top w:val="none" w:sz="0" w:space="0" w:color="auto"/>
            <w:left w:val="none" w:sz="0" w:space="0" w:color="auto"/>
            <w:bottom w:val="none" w:sz="0" w:space="0" w:color="auto"/>
            <w:right w:val="none" w:sz="0" w:space="0" w:color="auto"/>
          </w:divBdr>
          <w:divsChild>
            <w:div w:id="740366102">
              <w:marLeft w:val="0"/>
              <w:marRight w:val="0"/>
              <w:marTop w:val="100"/>
              <w:marBottom w:val="100"/>
              <w:divBdr>
                <w:top w:val="none" w:sz="0" w:space="0" w:color="auto"/>
                <w:left w:val="none" w:sz="0" w:space="0" w:color="auto"/>
                <w:bottom w:val="none" w:sz="0" w:space="0" w:color="auto"/>
                <w:right w:val="none" w:sz="0" w:space="0" w:color="auto"/>
              </w:divBdr>
              <w:divsChild>
                <w:div w:id="1687635867">
                  <w:marLeft w:val="0"/>
                  <w:marRight w:val="0"/>
                  <w:marTop w:val="225"/>
                  <w:marBottom w:val="0"/>
                  <w:divBdr>
                    <w:top w:val="none" w:sz="0" w:space="0" w:color="auto"/>
                    <w:left w:val="none" w:sz="0" w:space="0" w:color="auto"/>
                    <w:bottom w:val="none" w:sz="0" w:space="0" w:color="auto"/>
                    <w:right w:val="none" w:sz="0" w:space="0" w:color="auto"/>
                  </w:divBdr>
                  <w:divsChild>
                    <w:div w:id="1550648847">
                      <w:marLeft w:val="0"/>
                      <w:marRight w:val="0"/>
                      <w:marTop w:val="0"/>
                      <w:marBottom w:val="0"/>
                      <w:divBdr>
                        <w:top w:val="none" w:sz="0" w:space="0" w:color="auto"/>
                        <w:left w:val="none" w:sz="0" w:space="0" w:color="auto"/>
                        <w:bottom w:val="none" w:sz="0" w:space="0" w:color="auto"/>
                        <w:right w:val="none" w:sz="0" w:space="0" w:color="auto"/>
                      </w:divBdr>
                      <w:divsChild>
                        <w:div w:id="1721786060">
                          <w:marLeft w:val="0"/>
                          <w:marRight w:val="0"/>
                          <w:marTop w:val="0"/>
                          <w:marBottom w:val="0"/>
                          <w:divBdr>
                            <w:top w:val="none" w:sz="0" w:space="0" w:color="auto"/>
                            <w:left w:val="none" w:sz="0" w:space="0" w:color="auto"/>
                            <w:bottom w:val="none" w:sz="0" w:space="0" w:color="auto"/>
                            <w:right w:val="none" w:sz="0" w:space="0" w:color="auto"/>
                          </w:divBdr>
                          <w:divsChild>
                            <w:div w:id="685912757">
                              <w:marLeft w:val="0"/>
                              <w:marRight w:val="0"/>
                              <w:marTop w:val="0"/>
                              <w:marBottom w:val="0"/>
                              <w:divBdr>
                                <w:top w:val="none" w:sz="0" w:space="0" w:color="auto"/>
                                <w:left w:val="none" w:sz="0" w:space="0" w:color="auto"/>
                                <w:bottom w:val="none" w:sz="0" w:space="0" w:color="auto"/>
                                <w:right w:val="none" w:sz="0" w:space="0" w:color="auto"/>
                              </w:divBdr>
                              <w:divsChild>
                                <w:div w:id="1131826726">
                                  <w:marLeft w:val="0"/>
                                  <w:marRight w:val="0"/>
                                  <w:marTop w:val="0"/>
                                  <w:marBottom w:val="0"/>
                                  <w:divBdr>
                                    <w:top w:val="none" w:sz="0" w:space="0" w:color="auto"/>
                                    <w:left w:val="none" w:sz="0" w:space="0" w:color="auto"/>
                                    <w:bottom w:val="none" w:sz="0" w:space="0" w:color="auto"/>
                                    <w:right w:val="none" w:sz="0" w:space="0" w:color="auto"/>
                                  </w:divBdr>
                                  <w:divsChild>
                                    <w:div w:id="310642003">
                                      <w:marLeft w:val="0"/>
                                      <w:marRight w:val="0"/>
                                      <w:marTop w:val="0"/>
                                      <w:marBottom w:val="0"/>
                                      <w:divBdr>
                                        <w:top w:val="none" w:sz="0" w:space="0" w:color="auto"/>
                                        <w:left w:val="none" w:sz="0" w:space="0" w:color="auto"/>
                                        <w:bottom w:val="none" w:sz="0" w:space="0" w:color="auto"/>
                                        <w:right w:val="none" w:sz="0" w:space="0" w:color="auto"/>
                                      </w:divBdr>
                                      <w:divsChild>
                                        <w:div w:id="902642733">
                                          <w:marLeft w:val="0"/>
                                          <w:marRight w:val="0"/>
                                          <w:marTop w:val="0"/>
                                          <w:marBottom w:val="0"/>
                                          <w:divBdr>
                                            <w:top w:val="single" w:sz="6" w:space="5" w:color="E4E4E4"/>
                                            <w:left w:val="none" w:sz="0" w:space="0" w:color="auto"/>
                                            <w:bottom w:val="none" w:sz="0" w:space="0" w:color="auto"/>
                                            <w:right w:val="none" w:sz="0" w:space="0" w:color="auto"/>
                                          </w:divBdr>
                                          <w:divsChild>
                                            <w:div w:id="404036181">
                                              <w:marLeft w:val="0"/>
                                              <w:marRight w:val="0"/>
                                              <w:marTop w:val="0"/>
                                              <w:marBottom w:val="0"/>
                                              <w:divBdr>
                                                <w:top w:val="none" w:sz="0" w:space="0" w:color="auto"/>
                                                <w:left w:val="none" w:sz="0" w:space="0" w:color="auto"/>
                                                <w:bottom w:val="none" w:sz="0" w:space="0" w:color="auto"/>
                                                <w:right w:val="none" w:sz="0" w:space="0" w:color="auto"/>
                                              </w:divBdr>
                                              <w:divsChild>
                                                <w:div w:id="1072235331">
                                                  <w:marLeft w:val="0"/>
                                                  <w:marRight w:val="0"/>
                                                  <w:marTop w:val="0"/>
                                                  <w:marBottom w:val="0"/>
                                                  <w:divBdr>
                                                    <w:top w:val="none" w:sz="0" w:space="0" w:color="auto"/>
                                                    <w:left w:val="none" w:sz="0" w:space="0" w:color="auto"/>
                                                    <w:bottom w:val="none" w:sz="0" w:space="0" w:color="auto"/>
                                                    <w:right w:val="none" w:sz="0" w:space="0" w:color="auto"/>
                                                  </w:divBdr>
                                                  <w:divsChild>
                                                    <w:div w:id="454374919">
                                                      <w:marLeft w:val="0"/>
                                                      <w:marRight w:val="0"/>
                                                      <w:marTop w:val="0"/>
                                                      <w:marBottom w:val="0"/>
                                                      <w:divBdr>
                                                        <w:top w:val="none" w:sz="0" w:space="0" w:color="auto"/>
                                                        <w:left w:val="none" w:sz="0" w:space="0" w:color="auto"/>
                                                        <w:bottom w:val="none" w:sz="0" w:space="0" w:color="auto"/>
                                                        <w:right w:val="none" w:sz="0" w:space="0" w:color="auto"/>
                                                      </w:divBdr>
                                                      <w:divsChild>
                                                        <w:div w:id="750347843">
                                                          <w:marLeft w:val="0"/>
                                                          <w:marRight w:val="0"/>
                                                          <w:marTop w:val="0"/>
                                                          <w:marBottom w:val="0"/>
                                                          <w:divBdr>
                                                            <w:top w:val="none" w:sz="0" w:space="0" w:color="auto"/>
                                                            <w:left w:val="none" w:sz="0" w:space="0" w:color="auto"/>
                                                            <w:bottom w:val="none" w:sz="0" w:space="0" w:color="auto"/>
                                                            <w:right w:val="none" w:sz="0" w:space="0" w:color="auto"/>
                                                          </w:divBdr>
                                                        </w:div>
                                                        <w:div w:id="1046216998">
                                                          <w:marLeft w:val="0"/>
                                                          <w:marRight w:val="0"/>
                                                          <w:marTop w:val="0"/>
                                                          <w:marBottom w:val="0"/>
                                                          <w:divBdr>
                                                            <w:top w:val="none" w:sz="0" w:space="0" w:color="auto"/>
                                                            <w:left w:val="none" w:sz="0" w:space="0" w:color="auto"/>
                                                            <w:bottom w:val="none" w:sz="0" w:space="0" w:color="auto"/>
                                                            <w:right w:val="none" w:sz="0" w:space="0" w:color="auto"/>
                                                          </w:divBdr>
                                                          <w:divsChild>
                                                            <w:div w:id="862477660">
                                                              <w:marLeft w:val="0"/>
                                                              <w:marRight w:val="0"/>
                                                              <w:marTop w:val="0"/>
                                                              <w:marBottom w:val="0"/>
                                                              <w:divBdr>
                                                                <w:top w:val="none" w:sz="0" w:space="0" w:color="auto"/>
                                                                <w:left w:val="none" w:sz="0" w:space="0" w:color="auto"/>
                                                                <w:bottom w:val="none" w:sz="0" w:space="0" w:color="auto"/>
                                                                <w:right w:val="none" w:sz="0" w:space="0" w:color="auto"/>
                                                              </w:divBdr>
                                                              <w:divsChild>
                                                                <w:div w:id="1467771915">
                                                                  <w:marLeft w:val="0"/>
                                                                  <w:marRight w:val="0"/>
                                                                  <w:marTop w:val="0"/>
                                                                  <w:marBottom w:val="0"/>
                                                                  <w:divBdr>
                                                                    <w:top w:val="none" w:sz="0" w:space="0" w:color="auto"/>
                                                                    <w:left w:val="none" w:sz="0" w:space="0" w:color="auto"/>
                                                                    <w:bottom w:val="none" w:sz="0" w:space="0" w:color="auto"/>
                                                                    <w:right w:val="none" w:sz="0" w:space="0" w:color="auto"/>
                                                                  </w:divBdr>
                                                                  <w:divsChild>
                                                                    <w:div w:id="1308171889">
                                                                      <w:marLeft w:val="0"/>
                                                                      <w:marRight w:val="0"/>
                                                                      <w:marTop w:val="0"/>
                                                                      <w:marBottom w:val="0"/>
                                                                      <w:divBdr>
                                                                        <w:top w:val="none" w:sz="0" w:space="0" w:color="auto"/>
                                                                        <w:left w:val="none" w:sz="0" w:space="0" w:color="auto"/>
                                                                        <w:bottom w:val="none" w:sz="0" w:space="0" w:color="auto"/>
                                                                        <w:right w:val="none" w:sz="0" w:space="0" w:color="auto"/>
                                                                      </w:divBdr>
                                                                    </w:div>
                                                                  </w:divsChild>
                                                                </w:div>
                                                                <w:div w:id="557591858">
                                                                  <w:marLeft w:val="0"/>
                                                                  <w:marRight w:val="0"/>
                                                                  <w:marTop w:val="0"/>
                                                                  <w:marBottom w:val="0"/>
                                                                  <w:divBdr>
                                                                    <w:top w:val="none" w:sz="0" w:space="0" w:color="auto"/>
                                                                    <w:left w:val="none" w:sz="0" w:space="0" w:color="auto"/>
                                                                    <w:bottom w:val="none" w:sz="0" w:space="0" w:color="auto"/>
                                                                    <w:right w:val="none" w:sz="0" w:space="0" w:color="auto"/>
                                                                  </w:divBdr>
                                                                  <w:divsChild>
                                                                    <w:div w:id="2003383941">
                                                                      <w:marLeft w:val="0"/>
                                                                      <w:marRight w:val="0"/>
                                                                      <w:marTop w:val="0"/>
                                                                      <w:marBottom w:val="0"/>
                                                                      <w:divBdr>
                                                                        <w:top w:val="none" w:sz="0" w:space="0" w:color="auto"/>
                                                                        <w:left w:val="none" w:sz="0" w:space="0" w:color="auto"/>
                                                                        <w:bottom w:val="none" w:sz="0" w:space="0" w:color="auto"/>
                                                                        <w:right w:val="none" w:sz="0" w:space="0" w:color="auto"/>
                                                                      </w:divBdr>
                                                                    </w:div>
                                                                  </w:divsChild>
                                                                </w:div>
                                                                <w:div w:id="1819761783">
                                                                  <w:marLeft w:val="0"/>
                                                                  <w:marRight w:val="0"/>
                                                                  <w:marTop w:val="0"/>
                                                                  <w:marBottom w:val="0"/>
                                                                  <w:divBdr>
                                                                    <w:top w:val="none" w:sz="0" w:space="0" w:color="auto"/>
                                                                    <w:left w:val="none" w:sz="0" w:space="0" w:color="auto"/>
                                                                    <w:bottom w:val="none" w:sz="0" w:space="0" w:color="auto"/>
                                                                    <w:right w:val="none" w:sz="0" w:space="0" w:color="auto"/>
                                                                  </w:divBdr>
                                                                  <w:divsChild>
                                                                    <w:div w:id="1674911349">
                                                                      <w:marLeft w:val="0"/>
                                                                      <w:marRight w:val="0"/>
                                                                      <w:marTop w:val="0"/>
                                                                      <w:marBottom w:val="0"/>
                                                                      <w:divBdr>
                                                                        <w:top w:val="none" w:sz="0" w:space="0" w:color="auto"/>
                                                                        <w:left w:val="none" w:sz="0" w:space="0" w:color="auto"/>
                                                                        <w:bottom w:val="none" w:sz="0" w:space="0" w:color="auto"/>
                                                                        <w:right w:val="none" w:sz="0" w:space="0" w:color="auto"/>
                                                                      </w:divBdr>
                                                                    </w:div>
                                                                  </w:divsChild>
                                                                </w:div>
                                                                <w:div w:id="154734921">
                                                                  <w:marLeft w:val="0"/>
                                                                  <w:marRight w:val="0"/>
                                                                  <w:marTop w:val="0"/>
                                                                  <w:marBottom w:val="0"/>
                                                                  <w:divBdr>
                                                                    <w:top w:val="none" w:sz="0" w:space="0" w:color="auto"/>
                                                                    <w:left w:val="none" w:sz="0" w:space="0" w:color="auto"/>
                                                                    <w:bottom w:val="none" w:sz="0" w:space="0" w:color="auto"/>
                                                                    <w:right w:val="none" w:sz="0" w:space="0" w:color="auto"/>
                                                                  </w:divBdr>
                                                                  <w:divsChild>
                                                                    <w:div w:id="19871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935672">
      <w:bodyDiv w:val="1"/>
      <w:marLeft w:val="0"/>
      <w:marRight w:val="0"/>
      <w:marTop w:val="0"/>
      <w:marBottom w:val="0"/>
      <w:divBdr>
        <w:top w:val="none" w:sz="0" w:space="0" w:color="auto"/>
        <w:left w:val="none" w:sz="0" w:space="0" w:color="auto"/>
        <w:bottom w:val="none" w:sz="0" w:space="0" w:color="auto"/>
        <w:right w:val="none" w:sz="0" w:space="0" w:color="auto"/>
      </w:divBdr>
    </w:div>
    <w:div w:id="19069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ionary.reference.com/browse/inqui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NPCSD</dc:creator>
  <cp:lastModifiedBy>1</cp:lastModifiedBy>
  <cp:revision>4</cp:revision>
  <cp:lastPrinted>2013-03-14T17:05:00Z</cp:lastPrinted>
  <dcterms:created xsi:type="dcterms:W3CDTF">2013-03-15T16:17:00Z</dcterms:created>
  <dcterms:modified xsi:type="dcterms:W3CDTF">2014-02-25T17:28:00Z</dcterms:modified>
</cp:coreProperties>
</file>